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35" w:rsidRDefault="00594135" w:rsidP="00594135">
      <w:pPr>
        <w:pStyle w:val="Heading1"/>
        <w:spacing w:before="78" w:line="240" w:lineRule="auto"/>
        <w:ind w:left="2102" w:right="2122"/>
        <w:jc w:val="center"/>
      </w:pPr>
      <w:r>
        <w:t>МБОУ г. Мурманска СОШ №49</w:t>
      </w:r>
    </w:p>
    <w:p w:rsidR="00594135" w:rsidRDefault="00594135" w:rsidP="00594135">
      <w:pPr>
        <w:pStyle w:val="Heading1"/>
        <w:spacing w:before="78" w:line="240" w:lineRule="auto"/>
        <w:ind w:left="2102" w:right="2122"/>
        <w:jc w:val="center"/>
        <w:rPr>
          <w:spacing w:val="-1"/>
        </w:rPr>
      </w:pPr>
      <w:r>
        <w:t>Аннотация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ОДНКНР</w:t>
      </w:r>
      <w:r>
        <w:rPr>
          <w:spacing w:val="-1"/>
        </w:rPr>
        <w:t xml:space="preserve"> </w:t>
      </w:r>
    </w:p>
    <w:p w:rsidR="00594135" w:rsidRDefault="00594135" w:rsidP="00594135">
      <w:pPr>
        <w:pStyle w:val="Heading1"/>
        <w:spacing w:before="78" w:line="240" w:lineRule="auto"/>
        <w:ind w:left="2102" w:right="2122"/>
        <w:jc w:val="center"/>
      </w:pPr>
      <w:r>
        <w:t>5-6</w:t>
      </w:r>
      <w:r>
        <w:rPr>
          <w:spacing w:val="-2"/>
        </w:rPr>
        <w:t xml:space="preserve"> </w:t>
      </w:r>
      <w:r>
        <w:t>класс</w:t>
      </w:r>
    </w:p>
    <w:p w:rsidR="00594135" w:rsidRDefault="00594135" w:rsidP="00594135">
      <w:pPr>
        <w:pStyle w:val="Heading1"/>
        <w:spacing w:before="78" w:line="240" w:lineRule="auto"/>
        <w:ind w:left="2102" w:right="2122"/>
        <w:jc w:val="center"/>
      </w:pPr>
      <w:r>
        <w:t xml:space="preserve">2023-2024 </w:t>
      </w:r>
      <w:proofErr w:type="spellStart"/>
      <w:r>
        <w:t>у.</w:t>
      </w:r>
      <w:proofErr w:type="gramStart"/>
      <w:r>
        <w:t>г</w:t>
      </w:r>
      <w:proofErr w:type="spellEnd"/>
      <w:proofErr w:type="gramEnd"/>
      <w:r>
        <w:t>.</w:t>
      </w:r>
    </w:p>
    <w:p w:rsidR="00594135" w:rsidRPr="006130F0" w:rsidRDefault="00594135" w:rsidP="00594135">
      <w:pPr>
        <w:pStyle w:val="a3"/>
        <w:spacing w:before="6"/>
        <w:ind w:left="0" w:firstLine="0"/>
        <w:jc w:val="left"/>
      </w:pPr>
    </w:p>
    <w:p w:rsidR="00594135" w:rsidRPr="006130F0" w:rsidRDefault="00594135" w:rsidP="00594135">
      <w:pPr>
        <w:pStyle w:val="a3"/>
        <w:spacing w:line="276" w:lineRule="auto"/>
        <w:ind w:left="113" w:right="110" w:firstLine="542"/>
      </w:pPr>
      <w:r>
        <w:rPr>
          <w:bCs/>
          <w:color w:val="000000"/>
        </w:rPr>
        <w:t xml:space="preserve">Программа </w:t>
      </w:r>
      <w:r w:rsidRPr="006130F0">
        <w:rPr>
          <w:bCs/>
          <w:color w:val="000000"/>
        </w:rPr>
        <w:t xml:space="preserve"> составлена в соответствии с Федеральным государственным образовательным стандартом основного общего образования. </w:t>
      </w:r>
      <w:r w:rsidRPr="006130F0">
        <w:t>Программа рассчитана на применение в общеобразовательных</w:t>
      </w:r>
      <w:r w:rsidRPr="006130F0">
        <w:rPr>
          <w:spacing w:val="1"/>
        </w:rPr>
        <w:t xml:space="preserve"> </w:t>
      </w:r>
      <w:r w:rsidRPr="006130F0">
        <w:t>учреждениях</w:t>
      </w:r>
      <w:r>
        <w:t>.</w:t>
      </w:r>
      <w:r w:rsidRPr="006130F0">
        <w:t xml:space="preserve"> </w:t>
      </w:r>
    </w:p>
    <w:p w:rsidR="00594135" w:rsidRPr="00153D9B" w:rsidRDefault="00594135" w:rsidP="00594135">
      <w:pPr>
        <w:pStyle w:val="a3"/>
        <w:spacing w:before="207"/>
        <w:ind w:left="472" w:right="227" w:firstLine="0"/>
      </w:pPr>
      <w:r w:rsidRPr="00153D9B">
        <w:t>Рабочая программа  по ОДНКНР для  5-6  классов</w:t>
      </w:r>
      <w:r w:rsidRPr="00153D9B">
        <w:rPr>
          <w:spacing w:val="-2"/>
        </w:rPr>
        <w:t xml:space="preserve"> </w:t>
      </w:r>
      <w:r w:rsidRPr="00153D9B">
        <w:t>составлена на основе:</w:t>
      </w:r>
    </w:p>
    <w:p w:rsidR="00594135" w:rsidRPr="00153D9B" w:rsidRDefault="00594135" w:rsidP="00594135">
      <w:pPr>
        <w:tabs>
          <w:tab w:val="left" w:pos="953"/>
        </w:tabs>
        <w:spacing w:line="340" w:lineRule="exact"/>
        <w:rPr>
          <w:sz w:val="24"/>
          <w:szCs w:val="24"/>
        </w:rPr>
      </w:pPr>
      <w:r w:rsidRPr="00153D9B">
        <w:rPr>
          <w:sz w:val="24"/>
          <w:szCs w:val="24"/>
        </w:rPr>
        <w:t xml:space="preserve"> - Федерального</w:t>
      </w:r>
      <w:r w:rsidRPr="00153D9B">
        <w:rPr>
          <w:spacing w:val="-2"/>
          <w:sz w:val="24"/>
          <w:szCs w:val="24"/>
        </w:rPr>
        <w:t xml:space="preserve"> </w:t>
      </w:r>
      <w:r w:rsidRPr="00153D9B">
        <w:rPr>
          <w:sz w:val="24"/>
          <w:szCs w:val="24"/>
        </w:rPr>
        <w:t>закона</w:t>
      </w:r>
      <w:r w:rsidRPr="00153D9B">
        <w:rPr>
          <w:spacing w:val="-2"/>
          <w:sz w:val="24"/>
          <w:szCs w:val="24"/>
        </w:rPr>
        <w:t xml:space="preserve"> </w:t>
      </w:r>
      <w:r w:rsidRPr="00153D9B">
        <w:rPr>
          <w:sz w:val="24"/>
          <w:szCs w:val="24"/>
        </w:rPr>
        <w:t>от</w:t>
      </w:r>
      <w:r w:rsidRPr="00153D9B">
        <w:rPr>
          <w:spacing w:val="-4"/>
          <w:sz w:val="24"/>
          <w:szCs w:val="24"/>
        </w:rPr>
        <w:t xml:space="preserve"> </w:t>
      </w:r>
      <w:r w:rsidRPr="00153D9B">
        <w:rPr>
          <w:sz w:val="24"/>
          <w:szCs w:val="24"/>
        </w:rPr>
        <w:t>29.12.2012</w:t>
      </w:r>
      <w:r w:rsidRPr="00153D9B">
        <w:rPr>
          <w:spacing w:val="-1"/>
          <w:sz w:val="24"/>
          <w:szCs w:val="24"/>
        </w:rPr>
        <w:t xml:space="preserve"> </w:t>
      </w:r>
      <w:r w:rsidRPr="00153D9B">
        <w:rPr>
          <w:sz w:val="24"/>
          <w:szCs w:val="24"/>
        </w:rPr>
        <w:t>№</w:t>
      </w:r>
      <w:r w:rsidRPr="00153D9B">
        <w:rPr>
          <w:spacing w:val="-6"/>
          <w:sz w:val="24"/>
          <w:szCs w:val="24"/>
        </w:rPr>
        <w:t xml:space="preserve"> </w:t>
      </w:r>
      <w:r w:rsidRPr="00153D9B">
        <w:rPr>
          <w:sz w:val="24"/>
          <w:szCs w:val="24"/>
        </w:rPr>
        <w:t>273-ФЗ</w:t>
      </w:r>
      <w:r w:rsidRPr="00153D9B">
        <w:rPr>
          <w:spacing w:val="-2"/>
          <w:sz w:val="24"/>
          <w:szCs w:val="24"/>
        </w:rPr>
        <w:t xml:space="preserve"> </w:t>
      </w:r>
      <w:r w:rsidRPr="00153D9B">
        <w:rPr>
          <w:sz w:val="24"/>
          <w:szCs w:val="24"/>
        </w:rPr>
        <w:t>«Об</w:t>
      </w:r>
      <w:r w:rsidRPr="00153D9B">
        <w:rPr>
          <w:spacing w:val="-2"/>
          <w:sz w:val="24"/>
          <w:szCs w:val="24"/>
        </w:rPr>
        <w:t xml:space="preserve"> </w:t>
      </w:r>
      <w:r w:rsidRPr="00153D9B">
        <w:rPr>
          <w:sz w:val="24"/>
          <w:szCs w:val="24"/>
        </w:rPr>
        <w:t>образовании</w:t>
      </w:r>
      <w:r w:rsidRPr="00153D9B">
        <w:rPr>
          <w:spacing w:val="-3"/>
          <w:sz w:val="24"/>
          <w:szCs w:val="24"/>
        </w:rPr>
        <w:t xml:space="preserve"> </w:t>
      </w:r>
      <w:r w:rsidRPr="00153D9B">
        <w:rPr>
          <w:sz w:val="24"/>
          <w:szCs w:val="24"/>
        </w:rPr>
        <w:t>в</w:t>
      </w:r>
      <w:r w:rsidRPr="00153D9B">
        <w:rPr>
          <w:spacing w:val="-3"/>
          <w:sz w:val="24"/>
          <w:szCs w:val="24"/>
        </w:rPr>
        <w:t xml:space="preserve"> </w:t>
      </w:r>
      <w:r w:rsidRPr="00153D9B">
        <w:rPr>
          <w:sz w:val="24"/>
          <w:szCs w:val="24"/>
        </w:rPr>
        <w:t>РФ»;</w:t>
      </w:r>
    </w:p>
    <w:p w:rsidR="00594135" w:rsidRPr="00153D9B" w:rsidRDefault="00594135" w:rsidP="00594135">
      <w:pPr>
        <w:tabs>
          <w:tab w:val="left" w:pos="953"/>
        </w:tabs>
        <w:spacing w:line="342" w:lineRule="exact"/>
        <w:rPr>
          <w:sz w:val="24"/>
          <w:szCs w:val="24"/>
        </w:rPr>
      </w:pPr>
      <w:r w:rsidRPr="00153D9B">
        <w:rPr>
          <w:sz w:val="24"/>
          <w:szCs w:val="24"/>
        </w:rPr>
        <w:t xml:space="preserve"> - </w:t>
      </w:r>
      <w:hyperlink r:id="rId5" w:anchor="64U0IK" w:history="1">
        <w:r w:rsidRPr="00153D9B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 xml:space="preserve">Приказа  </w:t>
        </w:r>
        <w:proofErr w:type="spellStart"/>
        <w:r w:rsidRPr="00153D9B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Минпросвещения</w:t>
        </w:r>
        <w:proofErr w:type="spellEnd"/>
        <w:r w:rsidRPr="00153D9B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 xml:space="preserve"> России от 31.05.2021 N 287 "Об утверждении федерального государственного образовательного стандарта основного общего образования"</w:t>
        </w:r>
      </w:hyperlink>
    </w:p>
    <w:p w:rsidR="00594135" w:rsidRDefault="00594135" w:rsidP="00594135">
      <w:pPr>
        <w:tabs>
          <w:tab w:val="left" w:pos="953"/>
        </w:tabs>
        <w:spacing w:line="343" w:lineRule="exact"/>
        <w:rPr>
          <w:spacing w:val="-1"/>
          <w:sz w:val="24"/>
          <w:szCs w:val="24"/>
        </w:rPr>
      </w:pPr>
      <w:r w:rsidRPr="006130F0">
        <w:rPr>
          <w:bCs/>
          <w:sz w:val="24"/>
          <w:szCs w:val="24"/>
          <w:shd w:val="clear" w:color="auto" w:fill="FFFFFF"/>
        </w:rPr>
        <w:t xml:space="preserve"> </w:t>
      </w:r>
    </w:p>
    <w:p w:rsidR="00594135" w:rsidRPr="00153D9B" w:rsidRDefault="00594135" w:rsidP="00594135">
      <w:pPr>
        <w:spacing w:line="247" w:lineRule="auto"/>
        <w:ind w:left="101"/>
        <w:rPr>
          <w:sz w:val="24"/>
          <w:szCs w:val="24"/>
        </w:rPr>
      </w:pPr>
      <w:r w:rsidRPr="00153D9B">
        <w:rPr>
          <w:spacing w:val="-1"/>
          <w:sz w:val="24"/>
          <w:szCs w:val="24"/>
        </w:rPr>
        <w:t>Срок,</w:t>
      </w:r>
      <w:r w:rsidRPr="00153D9B">
        <w:rPr>
          <w:spacing w:val="9"/>
          <w:sz w:val="24"/>
          <w:szCs w:val="24"/>
        </w:rPr>
        <w:t xml:space="preserve"> </w:t>
      </w:r>
      <w:r w:rsidRPr="00153D9B">
        <w:rPr>
          <w:spacing w:val="-1"/>
          <w:sz w:val="24"/>
          <w:szCs w:val="24"/>
        </w:rPr>
        <w:t>на</w:t>
      </w:r>
      <w:r w:rsidRPr="00153D9B">
        <w:rPr>
          <w:spacing w:val="-13"/>
          <w:sz w:val="24"/>
          <w:szCs w:val="24"/>
        </w:rPr>
        <w:t xml:space="preserve"> </w:t>
      </w:r>
      <w:r w:rsidRPr="00153D9B">
        <w:rPr>
          <w:spacing w:val="-1"/>
          <w:sz w:val="24"/>
          <w:szCs w:val="24"/>
        </w:rPr>
        <w:t>который</w:t>
      </w:r>
      <w:r w:rsidRPr="00153D9B">
        <w:rPr>
          <w:spacing w:val="-5"/>
          <w:sz w:val="24"/>
          <w:szCs w:val="24"/>
        </w:rPr>
        <w:t xml:space="preserve"> </w:t>
      </w:r>
      <w:r w:rsidRPr="00153D9B">
        <w:rPr>
          <w:spacing w:val="-1"/>
          <w:sz w:val="24"/>
          <w:szCs w:val="24"/>
        </w:rPr>
        <w:t>разработана</w:t>
      </w:r>
      <w:r w:rsidRPr="00153D9B">
        <w:rPr>
          <w:spacing w:val="14"/>
          <w:sz w:val="24"/>
          <w:szCs w:val="24"/>
        </w:rPr>
        <w:t xml:space="preserve"> </w:t>
      </w:r>
      <w:r w:rsidRPr="00153D9B">
        <w:rPr>
          <w:sz w:val="24"/>
          <w:szCs w:val="24"/>
        </w:rPr>
        <w:t>программа внеурочной деятельности</w:t>
      </w:r>
      <w:proofErr w:type="gramStart"/>
      <w:r w:rsidRPr="00153D9B">
        <w:rPr>
          <w:sz w:val="24"/>
          <w:szCs w:val="24"/>
        </w:rPr>
        <w:t xml:space="preserve"> :</w:t>
      </w:r>
      <w:proofErr w:type="gramEnd"/>
      <w:r w:rsidRPr="00153D9B">
        <w:rPr>
          <w:spacing w:val="36"/>
          <w:sz w:val="24"/>
          <w:szCs w:val="24"/>
        </w:rPr>
        <w:t xml:space="preserve"> </w:t>
      </w:r>
      <w:r w:rsidRPr="00153D9B">
        <w:rPr>
          <w:sz w:val="24"/>
          <w:szCs w:val="24"/>
        </w:rPr>
        <w:t>2023/2024</w:t>
      </w:r>
      <w:r w:rsidRPr="00153D9B">
        <w:rPr>
          <w:spacing w:val="-1"/>
          <w:sz w:val="24"/>
          <w:szCs w:val="24"/>
        </w:rPr>
        <w:t xml:space="preserve"> </w:t>
      </w:r>
      <w:r w:rsidRPr="00153D9B">
        <w:rPr>
          <w:sz w:val="24"/>
          <w:szCs w:val="24"/>
        </w:rPr>
        <w:t>учебный</w:t>
      </w:r>
      <w:r w:rsidRPr="00153D9B">
        <w:rPr>
          <w:spacing w:val="5"/>
          <w:sz w:val="24"/>
          <w:szCs w:val="24"/>
        </w:rPr>
        <w:t xml:space="preserve"> </w:t>
      </w:r>
      <w:r w:rsidRPr="00153D9B">
        <w:rPr>
          <w:sz w:val="24"/>
          <w:szCs w:val="24"/>
        </w:rPr>
        <w:t>год.</w:t>
      </w:r>
    </w:p>
    <w:p w:rsidR="00594135" w:rsidRPr="006130F0" w:rsidRDefault="00594135" w:rsidP="00594135">
      <w:pPr>
        <w:pStyle w:val="a3"/>
        <w:spacing w:before="4"/>
        <w:ind w:left="0"/>
      </w:pPr>
    </w:p>
    <w:p w:rsidR="00594135" w:rsidRDefault="00594135" w:rsidP="00594135">
      <w:pPr>
        <w:pStyle w:val="Heading1"/>
        <w:spacing w:line="274" w:lineRule="exact"/>
      </w:pPr>
      <w:r>
        <w:t>Место</w:t>
      </w:r>
      <w:r>
        <w:rPr>
          <w:spacing w:val="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«ОДНКНР»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плане.</w:t>
      </w:r>
    </w:p>
    <w:p w:rsidR="00594135" w:rsidRDefault="00594135" w:rsidP="00594135">
      <w:pPr>
        <w:pStyle w:val="a3"/>
        <w:spacing w:before="7"/>
        <w:ind w:left="0" w:right="0" w:firstLine="0"/>
        <w:jc w:val="left"/>
        <w:rPr>
          <w:b/>
          <w:sz w:val="20"/>
        </w:rPr>
      </w:pPr>
    </w:p>
    <w:p w:rsidR="00594135" w:rsidRDefault="00594135" w:rsidP="00594135">
      <w:pPr>
        <w:pStyle w:val="a3"/>
        <w:spacing w:before="1" w:line="448" w:lineRule="auto"/>
        <w:ind w:right="247" w:firstLine="0"/>
        <w:jc w:val="left"/>
      </w:pPr>
      <w:r>
        <w:t>Общее число часов для изучения курса ОДНКНР - 68 часов: в 5 классе - 34 часа (1 час в неделю),</w:t>
      </w:r>
      <w:r>
        <w:rPr>
          <w:spacing w:val="-57"/>
        </w:rPr>
        <w:t xml:space="preserve">  </w:t>
      </w:r>
      <w:r>
        <w:t>в</w:t>
      </w:r>
      <w:r>
        <w:rPr>
          <w:spacing w:val="-2"/>
        </w:rPr>
        <w:t xml:space="preserve"> </w:t>
      </w:r>
      <w:r>
        <w:t>6 классе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34 часа</w:t>
      </w:r>
      <w:r>
        <w:rPr>
          <w:spacing w:val="-1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594135" w:rsidRDefault="00594135" w:rsidP="00594135">
      <w:pPr>
        <w:pStyle w:val="a3"/>
        <w:spacing w:line="276" w:lineRule="auto"/>
        <w:ind w:left="0" w:right="118" w:firstLine="0"/>
      </w:pPr>
      <w:r>
        <w:t xml:space="preserve">   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 культуры народов России» носит культурологический и воспитательный характер,</w:t>
      </w:r>
      <w:r>
        <w:rPr>
          <w:spacing w:val="1"/>
        </w:rPr>
        <w:t xml:space="preserve"> </w:t>
      </w:r>
      <w:r>
        <w:t>главный результат обучения ОДНКНР – духовно-нравственное развитие обучающихся в духе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ценностей.</w:t>
      </w:r>
    </w:p>
    <w:p w:rsidR="00594135" w:rsidRDefault="00594135" w:rsidP="00594135">
      <w:pPr>
        <w:pStyle w:val="a3"/>
        <w:spacing w:line="276" w:lineRule="auto"/>
        <w:ind w:right="11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обучающиеся</w:t>
      </w:r>
      <w:r>
        <w:rPr>
          <w:spacing w:val="61"/>
        </w:rPr>
        <w:t xml:space="preserve"> </w:t>
      </w:r>
      <w:r>
        <w:t>получают</w:t>
      </w:r>
      <w:r>
        <w:rPr>
          <w:spacing w:val="6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общественно-научных</w:t>
      </w:r>
      <w:r>
        <w:rPr>
          <w:spacing w:val="1"/>
        </w:rPr>
        <w:t xml:space="preserve"> </w:t>
      </w:r>
      <w:r>
        <w:t>дисциплин знания и представления о структуре и закономерностях развития социума, о прошлом</w:t>
      </w:r>
      <w:r>
        <w:rPr>
          <w:spacing w:val="-57"/>
        </w:rPr>
        <w:t xml:space="preserve"> </w:t>
      </w:r>
      <w:r>
        <w:t>и настоящем родной страны, находить в истории российского общества существенные связи с</w:t>
      </w:r>
      <w:r>
        <w:rPr>
          <w:spacing w:val="1"/>
        </w:rPr>
        <w:t xml:space="preserve"> </w:t>
      </w:r>
      <w:r>
        <w:t>традиционной</w:t>
      </w:r>
      <w:r>
        <w:rPr>
          <w:spacing w:val="-1"/>
        </w:rPr>
        <w:t xml:space="preserve"> </w:t>
      </w:r>
      <w:r>
        <w:t>духовно-</w:t>
      </w:r>
      <w:r>
        <w:rPr>
          <w:spacing w:val="-4"/>
        </w:rPr>
        <w:t xml:space="preserve"> </w:t>
      </w:r>
      <w:r>
        <w:t>нравственной культурой</w:t>
      </w:r>
      <w:r>
        <w:rPr>
          <w:spacing w:val="4"/>
        </w:rPr>
        <w:t xml:space="preserve"> </w:t>
      </w:r>
      <w:r>
        <w:t>России.</w:t>
      </w:r>
    </w:p>
    <w:p w:rsidR="00594135" w:rsidRDefault="00594135" w:rsidP="00594135">
      <w:pPr>
        <w:pStyle w:val="a3"/>
        <w:spacing w:line="278" w:lineRule="auto"/>
        <w:ind w:right="120"/>
      </w:pPr>
      <w:r>
        <w:t xml:space="preserve">Курс ОДНКНР формируется и преподаётся в соответствии с принципами </w:t>
      </w:r>
      <w:proofErr w:type="spellStart"/>
      <w:r>
        <w:t>культурологичности</w:t>
      </w:r>
      <w:proofErr w:type="spellEnd"/>
      <w:r>
        <w:rPr>
          <w:spacing w:val="1"/>
        </w:rPr>
        <w:t xml:space="preserve"> </w:t>
      </w:r>
      <w:r>
        <w:t xml:space="preserve">и </w:t>
      </w:r>
      <w:proofErr w:type="spellStart"/>
      <w:r>
        <w:t>культуросообразности</w:t>
      </w:r>
      <w:proofErr w:type="spellEnd"/>
      <w:r>
        <w:t>, научности содержания и подхода к отбору информации, 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педагогики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психологии.</w:t>
      </w:r>
    </w:p>
    <w:p w:rsidR="00594135" w:rsidRDefault="00594135" w:rsidP="00594135">
      <w:pPr>
        <w:pStyle w:val="a3"/>
        <w:spacing w:line="276" w:lineRule="auto"/>
        <w:ind w:right="119"/>
      </w:pPr>
      <w:r>
        <w:t>В процессе изучения курса ОДНКНР обучающиеся получают представление о существенных</w:t>
      </w:r>
      <w:r>
        <w:rPr>
          <w:spacing w:val="1"/>
        </w:rPr>
        <w:t xml:space="preserve"> </w:t>
      </w:r>
      <w:r>
        <w:t>взаимосвязях между материальной и духовной культурой, обусловленности культурных реалий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обликом,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 xml:space="preserve">инструменты - </w:t>
      </w:r>
      <w:proofErr w:type="spellStart"/>
      <w:r>
        <w:t>самопрезентации</w:t>
      </w:r>
      <w:proofErr w:type="spellEnd"/>
      <w:r>
        <w:t>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духовно-нравственного</w:t>
      </w:r>
      <w:r>
        <w:rPr>
          <w:spacing w:val="8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народов России.</w:t>
      </w:r>
    </w:p>
    <w:p w:rsidR="00594135" w:rsidRDefault="00594135" w:rsidP="00594135">
      <w:pPr>
        <w:pStyle w:val="a3"/>
        <w:spacing w:line="276" w:lineRule="auto"/>
        <w:ind w:right="121"/>
      </w:pPr>
      <w:r>
        <w:t>Содержание курса ОДНКНР направлено на формирование нравственного идеала, гражданской</w:t>
      </w:r>
      <w:r>
        <w:rPr>
          <w:spacing w:val="-57"/>
        </w:rPr>
        <w:t xml:space="preserve"> </w:t>
      </w:r>
      <w:r>
        <w:t xml:space="preserve">идентичности личности обучающегося и воспитание патриотических </w:t>
      </w:r>
      <w:r>
        <w:lastRenderedPageBreak/>
        <w:t>чу</w:t>
      </w:r>
      <w:proofErr w:type="gramStart"/>
      <w:r>
        <w:t>вств к Р</w:t>
      </w:r>
      <w:proofErr w:type="gramEnd"/>
      <w:r>
        <w:t>одине (осознание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своего</w:t>
      </w:r>
      <w:r>
        <w:rPr>
          <w:spacing w:val="4"/>
        </w:rPr>
        <w:t xml:space="preserve"> </w:t>
      </w:r>
      <w:r>
        <w:t>Отечества),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памяти.</w:t>
      </w:r>
    </w:p>
    <w:p w:rsidR="00594135" w:rsidRDefault="00594135" w:rsidP="00594135">
      <w:pPr>
        <w:pStyle w:val="a3"/>
        <w:spacing w:line="276" w:lineRule="auto"/>
        <w:ind w:right="118"/>
      </w:pPr>
      <w:r>
        <w:t xml:space="preserve">Материал курса ОДНКНР представлен через актуализацию </w:t>
      </w:r>
      <w:proofErr w:type="spellStart"/>
      <w:r>
        <w:t>макроуровня</w:t>
      </w:r>
      <w:proofErr w:type="spellEnd"/>
      <w:r>
        <w:t xml:space="preserve"> (Россия в целом как</w:t>
      </w:r>
      <w:r>
        <w:rPr>
          <w:spacing w:val="1"/>
        </w:rPr>
        <w:t xml:space="preserve"> </w:t>
      </w:r>
      <w:r>
        <w:t>многонациональное,</w:t>
      </w:r>
      <w:r>
        <w:rPr>
          <w:spacing w:val="1"/>
        </w:rPr>
        <w:t xml:space="preserve"> </w:t>
      </w:r>
      <w:r>
        <w:t>поли</w:t>
      </w:r>
      <w:r>
        <w:rPr>
          <w:spacing w:val="1"/>
        </w:rPr>
        <w:t xml:space="preserve"> </w:t>
      </w:r>
      <w:r>
        <w:t>конфессиональное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законами,</w:t>
      </w:r>
      <w:r>
        <w:rPr>
          <w:spacing w:val="-57"/>
        </w:rPr>
        <w:t xml:space="preserve"> </w:t>
      </w:r>
      <w:r>
        <w:t>общероссийскими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ценностями),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микроуровне</w:t>
      </w:r>
      <w:proofErr w:type="spellEnd"/>
      <w:r>
        <w:rPr>
          <w:spacing w:val="1"/>
        </w:rPr>
        <w:t xml:space="preserve"> </w:t>
      </w:r>
      <w:r>
        <w:t>(собственная идентичность, осознанная как часть малой Родины, семьи и семейных традиций,</w:t>
      </w:r>
      <w:r>
        <w:rPr>
          <w:spacing w:val="1"/>
        </w:rPr>
        <w:t xml:space="preserve"> </w:t>
      </w:r>
      <w:r>
        <w:t>этнической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которой</w:t>
      </w:r>
      <w:r>
        <w:rPr>
          <w:spacing w:val="-9"/>
        </w:rPr>
        <w:t xml:space="preserve"> </w:t>
      </w:r>
      <w:r>
        <w:t>принадлежит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как личность).</w:t>
      </w:r>
    </w:p>
    <w:p w:rsidR="00594135" w:rsidRDefault="00594135" w:rsidP="00594135">
      <w:pPr>
        <w:pStyle w:val="a3"/>
        <w:spacing w:line="276" w:lineRule="auto"/>
        <w:ind w:right="118"/>
      </w:pPr>
      <w:r>
        <w:t>Принцип</w:t>
      </w:r>
      <w:r>
        <w:rPr>
          <w:spacing w:val="1"/>
        </w:rPr>
        <w:t xml:space="preserve"> </w:t>
      </w:r>
      <w:proofErr w:type="spellStart"/>
      <w:r>
        <w:t>культурологичности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культурологического,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конфессионального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ангажированности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содержании</w:t>
      </w:r>
      <w:r>
        <w:rPr>
          <w:spacing w:val="-6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 смысловых</w:t>
      </w:r>
      <w:r>
        <w:rPr>
          <w:spacing w:val="-5"/>
        </w:rPr>
        <w:t xml:space="preserve"> </w:t>
      </w:r>
      <w:r>
        <w:t>акцентах.</w:t>
      </w:r>
    </w:p>
    <w:p w:rsidR="00594135" w:rsidRDefault="00594135" w:rsidP="00594135">
      <w:pPr>
        <w:pStyle w:val="a3"/>
        <w:spacing w:line="276" w:lineRule="auto"/>
        <w:ind w:firstLine="427"/>
      </w:pPr>
      <w:r>
        <w:t>Принцип научности подходов и содержания в преподавании ОДНКНР означает важность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proofErr w:type="spellStart"/>
      <w:r>
        <w:t>культурообразующих</w:t>
      </w:r>
      <w:proofErr w:type="spellEnd"/>
      <w:r>
        <w:t xml:space="preserve"> элементов и формирования познавательного интереса к этнокультурным и</w:t>
      </w:r>
      <w:r>
        <w:rPr>
          <w:spacing w:val="1"/>
        </w:rPr>
        <w:t xml:space="preserve"> </w:t>
      </w:r>
      <w:r>
        <w:t>религиозным</w:t>
      </w:r>
      <w:r>
        <w:rPr>
          <w:spacing w:val="-2"/>
        </w:rPr>
        <w:t xml:space="preserve"> </w:t>
      </w:r>
      <w:r>
        <w:t>феноменам.</w:t>
      </w:r>
    </w:p>
    <w:p w:rsidR="00594135" w:rsidRDefault="00594135" w:rsidP="00594135">
      <w:pPr>
        <w:pStyle w:val="a3"/>
        <w:ind w:left="385" w:right="0" w:firstLine="0"/>
        <w:jc w:val="left"/>
      </w:pPr>
      <w:r>
        <w:t>Принцип</w:t>
      </w:r>
      <w:r>
        <w:rPr>
          <w:spacing w:val="9"/>
        </w:rPr>
        <w:t xml:space="preserve"> </w:t>
      </w:r>
      <w:r>
        <w:t>соответствия</w:t>
      </w:r>
      <w:r>
        <w:rPr>
          <w:spacing w:val="6"/>
        </w:rPr>
        <w:t xml:space="preserve"> </w:t>
      </w:r>
      <w:r>
        <w:t>требованиям</w:t>
      </w:r>
      <w:r>
        <w:rPr>
          <w:spacing w:val="8"/>
        </w:rPr>
        <w:t xml:space="preserve"> </w:t>
      </w:r>
      <w:r>
        <w:t>возрастной</w:t>
      </w:r>
      <w:r>
        <w:rPr>
          <w:spacing w:val="9"/>
        </w:rPr>
        <w:t xml:space="preserve"> </w:t>
      </w:r>
      <w:r>
        <w:t>педагогики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психологии</w:t>
      </w:r>
      <w:r>
        <w:rPr>
          <w:spacing w:val="9"/>
        </w:rPr>
        <w:t xml:space="preserve"> </w:t>
      </w:r>
      <w:r>
        <w:t>включает</w:t>
      </w:r>
      <w:r>
        <w:rPr>
          <w:spacing w:val="9"/>
        </w:rPr>
        <w:t xml:space="preserve"> </w:t>
      </w:r>
      <w:r>
        <w:t>отбор</w:t>
      </w:r>
      <w:r>
        <w:rPr>
          <w:spacing w:val="9"/>
        </w:rPr>
        <w:t xml:space="preserve"> </w:t>
      </w:r>
      <w:r>
        <w:t>тем</w:t>
      </w:r>
    </w:p>
    <w:p w:rsidR="00594135" w:rsidRDefault="00594135" w:rsidP="00594135">
      <w:pPr>
        <w:pStyle w:val="a3"/>
        <w:spacing w:before="78" w:line="276" w:lineRule="auto"/>
        <w:ind w:left="0" w:firstLine="0"/>
        <w:jc w:val="left"/>
      </w:pPr>
      <w:r>
        <w:t xml:space="preserve"> 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зонам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когнитивным</w:t>
      </w:r>
      <w:r>
        <w:rPr>
          <w:spacing w:val="1"/>
        </w:rPr>
        <w:t xml:space="preserve"> </w:t>
      </w:r>
      <w:r>
        <w:t>способностям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гуманитарных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общественно-научных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:rsidR="00594135" w:rsidRDefault="00594135" w:rsidP="00594135">
      <w:pPr>
        <w:pStyle w:val="a3"/>
        <w:spacing w:before="1" w:line="276" w:lineRule="auto"/>
        <w:ind w:right="119"/>
        <w:jc w:val="left"/>
      </w:pPr>
      <w:r>
        <w:t>Принцип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proofErr w:type="gramStart"/>
      <w:r>
        <w:t>идентичности</w:t>
      </w:r>
      <w:proofErr w:type="gramEnd"/>
      <w:r>
        <w:t xml:space="preserve"> обучающихся в процессе изучения курса ОДНКНР включает осознание важности</w:t>
      </w:r>
      <w:r>
        <w:rPr>
          <w:spacing w:val="1"/>
        </w:rPr>
        <w:t xml:space="preserve"> </w:t>
      </w:r>
      <w:r>
        <w:t>наднационального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конфессионального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основополагающего элемента в воспитании патриотизма и любви к Родине. Данный принцип</w:t>
      </w:r>
      <w:r>
        <w:rPr>
          <w:spacing w:val="1"/>
        </w:rPr>
        <w:t xml:space="preserve"> </w:t>
      </w:r>
      <w:r>
        <w:t>реализуется через поиск объединяющих черт в духовно нравственной жизни народов России, их</w:t>
      </w:r>
      <w:r>
        <w:rPr>
          <w:spacing w:val="1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историческом развитии.</w:t>
      </w:r>
    </w:p>
    <w:p w:rsidR="00594135" w:rsidRDefault="00594135" w:rsidP="00594135">
      <w:pPr>
        <w:pStyle w:val="Heading1"/>
      </w:pPr>
    </w:p>
    <w:p w:rsidR="00594135" w:rsidRDefault="00594135" w:rsidP="00594135">
      <w:pPr>
        <w:pStyle w:val="Heading1"/>
        <w:rPr>
          <w:b w:val="0"/>
        </w:rPr>
      </w:pPr>
      <w:r>
        <w:t>Целями</w:t>
      </w:r>
      <w:r>
        <w:rPr>
          <w:spacing w:val="-7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ОДНКНР</w:t>
      </w:r>
      <w:r>
        <w:rPr>
          <w:spacing w:val="-8"/>
        </w:rPr>
        <w:t xml:space="preserve"> </w:t>
      </w:r>
      <w:r>
        <w:t>являются</w:t>
      </w:r>
      <w:r>
        <w:rPr>
          <w:b w:val="0"/>
        </w:rPr>
        <w:t>:</w:t>
      </w:r>
    </w:p>
    <w:p w:rsidR="00594135" w:rsidRDefault="00594135" w:rsidP="00594135">
      <w:pPr>
        <w:pStyle w:val="a5"/>
        <w:numPr>
          <w:ilvl w:val="0"/>
          <w:numId w:val="1"/>
        </w:numPr>
        <w:tabs>
          <w:tab w:val="left" w:pos="494"/>
        </w:tabs>
        <w:spacing w:line="276" w:lineRule="auto"/>
        <w:ind w:right="118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(единого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пространства)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этно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народов, религий,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культур;</w:t>
      </w:r>
    </w:p>
    <w:p w:rsidR="00594135" w:rsidRDefault="00594135" w:rsidP="00594135">
      <w:pPr>
        <w:pStyle w:val="a5"/>
        <w:numPr>
          <w:ilvl w:val="0"/>
          <w:numId w:val="1"/>
        </w:numPr>
        <w:tabs>
          <w:tab w:val="left" w:pos="494"/>
        </w:tabs>
        <w:spacing w:line="276" w:lineRule="auto"/>
        <w:ind w:right="123" w:firstLine="283"/>
        <w:rPr>
          <w:sz w:val="24"/>
        </w:rPr>
      </w:pPr>
      <w:r>
        <w:rPr>
          <w:sz w:val="24"/>
        </w:rPr>
        <w:t>создание условий для становления у обучающихся мировоззрения на основе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духовно-нравственных ценностей, ведущих к осознанию своей 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594135" w:rsidRDefault="00594135" w:rsidP="00594135">
      <w:pPr>
        <w:pStyle w:val="a5"/>
        <w:numPr>
          <w:ilvl w:val="0"/>
          <w:numId w:val="1"/>
        </w:numPr>
        <w:tabs>
          <w:tab w:val="left" w:pos="494"/>
        </w:tabs>
        <w:spacing w:before="1" w:line="276" w:lineRule="auto"/>
        <w:ind w:firstLine="283"/>
        <w:rPr>
          <w:sz w:val="24"/>
        </w:rPr>
      </w:pPr>
      <w:r>
        <w:rPr>
          <w:sz w:val="24"/>
        </w:rPr>
        <w:t>формирование и сохранение уважения к ценностям и убеждениям представителей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 и вероисповеданий, а также способности к диалогу с представителями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 и</w:t>
      </w:r>
      <w:r>
        <w:rPr>
          <w:spacing w:val="3"/>
          <w:sz w:val="24"/>
        </w:rPr>
        <w:t xml:space="preserve"> </w:t>
      </w:r>
      <w:r>
        <w:rPr>
          <w:sz w:val="24"/>
        </w:rPr>
        <w:t>мировоззрений;</w:t>
      </w:r>
    </w:p>
    <w:p w:rsidR="00594135" w:rsidRDefault="00594135" w:rsidP="00594135">
      <w:pPr>
        <w:pStyle w:val="a5"/>
        <w:numPr>
          <w:ilvl w:val="0"/>
          <w:numId w:val="1"/>
        </w:numPr>
        <w:tabs>
          <w:tab w:val="left" w:pos="494"/>
        </w:tabs>
        <w:spacing w:before="1" w:line="276" w:lineRule="auto"/>
        <w:ind w:right="127" w:firstLine="283"/>
        <w:rPr>
          <w:sz w:val="24"/>
        </w:rPr>
      </w:pPr>
      <w:r>
        <w:rPr>
          <w:sz w:val="24"/>
        </w:rPr>
        <w:t>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полноправного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историческогои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цивилизационного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594135" w:rsidRDefault="00594135" w:rsidP="00594135">
      <w:pPr>
        <w:pStyle w:val="a3"/>
        <w:ind w:left="385" w:right="0" w:firstLine="0"/>
      </w:pPr>
    </w:p>
    <w:p w:rsidR="00594135" w:rsidRDefault="00594135" w:rsidP="00594135">
      <w:pPr>
        <w:pStyle w:val="Heading1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ОДНКНР</w:t>
      </w:r>
      <w:r>
        <w:rPr>
          <w:spacing w:val="-6"/>
        </w:rPr>
        <w:t xml:space="preserve"> </w:t>
      </w:r>
      <w:r>
        <w:t>определяют</w:t>
      </w:r>
      <w:r>
        <w:rPr>
          <w:spacing w:val="-4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задачи:</w:t>
      </w:r>
    </w:p>
    <w:p w:rsidR="00594135" w:rsidRDefault="00594135" w:rsidP="00594135">
      <w:pPr>
        <w:pStyle w:val="a3"/>
        <w:spacing w:line="276" w:lineRule="auto"/>
      </w:pPr>
      <w:r>
        <w:rPr>
          <w:spacing w:val="-1"/>
        </w:rPr>
        <w:t>- овладение</w:t>
      </w:r>
      <w:r>
        <w:t xml:space="preserve"> </w:t>
      </w:r>
      <w:r>
        <w:rPr>
          <w:spacing w:val="-1"/>
        </w:rPr>
        <w:t>предметными</w:t>
      </w:r>
      <w:r>
        <w:t xml:space="preserve"> компетенциями,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гражданской</w:t>
      </w:r>
      <w:r>
        <w:rPr>
          <w:spacing w:val="4"/>
        </w:rPr>
        <w:t xml:space="preserve"> </w:t>
      </w:r>
      <w:r>
        <w:t>идентичности обучающегося;</w:t>
      </w:r>
    </w:p>
    <w:p w:rsidR="00594135" w:rsidRDefault="00594135" w:rsidP="00594135">
      <w:pPr>
        <w:pStyle w:val="a5"/>
        <w:numPr>
          <w:ilvl w:val="0"/>
          <w:numId w:val="1"/>
        </w:numPr>
        <w:tabs>
          <w:tab w:val="left" w:pos="494"/>
        </w:tabs>
        <w:spacing w:line="278" w:lineRule="auto"/>
        <w:ind w:right="123" w:firstLine="283"/>
        <w:rPr>
          <w:sz w:val="24"/>
        </w:rPr>
      </w:pPr>
      <w:r>
        <w:rPr>
          <w:sz w:val="24"/>
        </w:rPr>
        <w:lastRenderedPageBreak/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общества;</w:t>
      </w:r>
    </w:p>
    <w:p w:rsidR="00594135" w:rsidRDefault="00594135" w:rsidP="00594135">
      <w:pPr>
        <w:pStyle w:val="a5"/>
        <w:numPr>
          <w:ilvl w:val="0"/>
          <w:numId w:val="1"/>
        </w:numPr>
        <w:tabs>
          <w:tab w:val="left" w:pos="494"/>
        </w:tabs>
        <w:spacing w:line="276" w:lineRule="auto"/>
        <w:ind w:right="123" w:firstLine="283"/>
        <w:rPr>
          <w:sz w:val="24"/>
        </w:rPr>
      </w:pPr>
      <w:r>
        <w:rPr>
          <w:sz w:val="24"/>
        </w:rPr>
        <w:t>развитие представлений о значении духовно-нравственных ценностей и нравственных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для достойной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отцовству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материнству;</w:t>
      </w:r>
    </w:p>
    <w:p w:rsidR="00594135" w:rsidRDefault="00594135" w:rsidP="00594135">
      <w:pPr>
        <w:pStyle w:val="a5"/>
        <w:numPr>
          <w:ilvl w:val="0"/>
          <w:numId w:val="1"/>
        </w:numPr>
        <w:tabs>
          <w:tab w:val="left" w:pos="494"/>
        </w:tabs>
        <w:spacing w:line="276" w:lineRule="auto"/>
        <w:ind w:right="119" w:firstLine="283"/>
        <w:rPr>
          <w:sz w:val="24"/>
        </w:rPr>
      </w:pPr>
      <w:r>
        <w:rPr>
          <w:sz w:val="24"/>
        </w:rPr>
        <w:t>становление компетенций межкультурного взаимодействия как способности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межкультурный,</w:t>
      </w:r>
      <w:r>
        <w:rPr>
          <w:spacing w:val="1"/>
          <w:sz w:val="24"/>
        </w:rPr>
        <w:t xml:space="preserve"> </w:t>
      </w:r>
      <w:r>
        <w:rPr>
          <w:sz w:val="24"/>
        </w:rPr>
        <w:t>межконфессиональный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4"/>
          <w:sz w:val="24"/>
        </w:rPr>
        <w:t xml:space="preserve"> </w:t>
      </w:r>
      <w:r>
        <w:rPr>
          <w:sz w:val="24"/>
        </w:rPr>
        <w:t>идентичности;</w:t>
      </w:r>
    </w:p>
    <w:p w:rsidR="00594135" w:rsidRDefault="00594135" w:rsidP="00594135">
      <w:pPr>
        <w:pStyle w:val="a5"/>
        <w:tabs>
          <w:tab w:val="left" w:pos="494"/>
        </w:tabs>
        <w:spacing w:line="276" w:lineRule="auto"/>
        <w:ind w:left="384" w:right="119" w:firstLine="0"/>
        <w:rPr>
          <w:sz w:val="24"/>
        </w:rPr>
      </w:pPr>
    </w:p>
    <w:p w:rsidR="00594135" w:rsidRDefault="00594135" w:rsidP="00594135">
      <w:pPr>
        <w:pStyle w:val="a5"/>
        <w:numPr>
          <w:ilvl w:val="0"/>
          <w:numId w:val="1"/>
        </w:numPr>
        <w:tabs>
          <w:tab w:val="left" w:pos="494"/>
        </w:tabs>
        <w:spacing w:line="276" w:lineRule="auto"/>
        <w:ind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</w:p>
    <w:p w:rsidR="00594135" w:rsidRDefault="00594135" w:rsidP="00594135">
      <w:pPr>
        <w:pStyle w:val="a3"/>
        <w:spacing w:line="276" w:lineRule="auto"/>
        <w:ind w:right="132"/>
      </w:pPr>
      <w:r>
        <w:rPr>
          <w:spacing w:val="-1"/>
        </w:rPr>
        <w:t>- обучение</w:t>
      </w:r>
      <w:r>
        <w:t xml:space="preserve"> </w:t>
      </w:r>
      <w:r>
        <w:rPr>
          <w:spacing w:val="-1"/>
        </w:rPr>
        <w:t>рефлексии</w:t>
      </w:r>
      <w:r>
        <w:t xml:space="preserve"> </w:t>
      </w:r>
      <w:r>
        <w:rPr>
          <w:spacing w:val="-1"/>
        </w:rPr>
        <w:t>собственного</w:t>
      </w:r>
      <w:r>
        <w:t xml:space="preserve"> 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60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обоснованных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выводов;</w:t>
      </w:r>
    </w:p>
    <w:p w:rsidR="00594135" w:rsidRDefault="00594135" w:rsidP="00594135">
      <w:pPr>
        <w:pStyle w:val="a5"/>
        <w:numPr>
          <w:ilvl w:val="0"/>
          <w:numId w:val="1"/>
        </w:numPr>
        <w:tabs>
          <w:tab w:val="left" w:pos="494"/>
        </w:tabs>
        <w:spacing w:line="276" w:lineRule="auto"/>
        <w:ind w:right="121" w:firstLine="283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наследию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594135" w:rsidRPr="00761CE5" w:rsidRDefault="00594135" w:rsidP="00594135">
      <w:pPr>
        <w:pStyle w:val="a5"/>
        <w:numPr>
          <w:ilvl w:val="0"/>
          <w:numId w:val="1"/>
        </w:numPr>
        <w:tabs>
          <w:tab w:val="left" w:pos="494"/>
        </w:tabs>
        <w:spacing w:line="276" w:lineRule="auto"/>
        <w:ind w:firstLine="283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ценностей;</w:t>
      </w:r>
    </w:p>
    <w:p w:rsidR="00594135" w:rsidRPr="00761CE5" w:rsidRDefault="00594135" w:rsidP="00594135">
      <w:pPr>
        <w:pStyle w:val="a5"/>
        <w:numPr>
          <w:ilvl w:val="0"/>
          <w:numId w:val="1"/>
        </w:numPr>
        <w:tabs>
          <w:tab w:val="left" w:pos="494"/>
        </w:tabs>
        <w:spacing w:line="276" w:lineRule="auto"/>
        <w:ind w:firstLine="283"/>
        <w:rPr>
          <w:sz w:val="24"/>
        </w:rPr>
      </w:pPr>
      <w:r>
        <w:rPr>
          <w:sz w:val="24"/>
        </w:rPr>
        <w:t>формирование патриотизма как формы гражданского самосознания через понимание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в истории и культуре, осознание важности социального взаимодействия,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идентичности.</w:t>
      </w:r>
    </w:p>
    <w:p w:rsidR="00594135" w:rsidRDefault="00594135" w:rsidP="00594135">
      <w:pPr>
        <w:spacing w:line="276" w:lineRule="auto"/>
        <w:ind w:left="101" w:right="121" w:firstLine="283"/>
        <w:jc w:val="both"/>
        <w:rPr>
          <w:b/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ОДНКНР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главных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целей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способствуя:</w:t>
      </w:r>
    </w:p>
    <w:p w:rsidR="00594135" w:rsidRPr="00761CE5" w:rsidRDefault="00594135" w:rsidP="00594135">
      <w:pPr>
        <w:pStyle w:val="a5"/>
        <w:numPr>
          <w:ilvl w:val="0"/>
          <w:numId w:val="1"/>
        </w:numPr>
        <w:tabs>
          <w:tab w:val="left" w:pos="494"/>
        </w:tabs>
        <w:spacing w:line="276" w:lineRule="auto"/>
        <w:ind w:right="118" w:firstLine="283"/>
        <w:rPr>
          <w:sz w:val="24"/>
        </w:rPr>
      </w:pP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594135" w:rsidRDefault="00594135" w:rsidP="00594135">
      <w:pPr>
        <w:pStyle w:val="a5"/>
        <w:numPr>
          <w:ilvl w:val="0"/>
          <w:numId w:val="1"/>
        </w:numPr>
        <w:tabs>
          <w:tab w:val="left" w:pos="494"/>
        </w:tabs>
        <w:spacing w:before="78" w:line="276" w:lineRule="auto"/>
        <w:ind w:right="122" w:firstLine="283"/>
        <w:rPr>
          <w:sz w:val="24"/>
        </w:rPr>
      </w:pPr>
      <w:r>
        <w:rPr>
          <w:sz w:val="24"/>
        </w:rPr>
        <w:t>углублению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этике,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594135" w:rsidRDefault="00594135" w:rsidP="00594135">
      <w:pPr>
        <w:pStyle w:val="a5"/>
        <w:numPr>
          <w:ilvl w:val="0"/>
          <w:numId w:val="1"/>
        </w:numPr>
        <w:tabs>
          <w:tab w:val="left" w:pos="494"/>
        </w:tabs>
        <w:spacing w:line="276" w:lineRule="auto"/>
        <w:ind w:right="122" w:firstLine="283"/>
        <w:rPr>
          <w:sz w:val="24"/>
        </w:rPr>
      </w:pPr>
      <w:r>
        <w:rPr>
          <w:sz w:val="24"/>
        </w:rPr>
        <w:t>формированию основ морали и нравственности, воплощённых в семейных, этнокультурных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религиозных ценностях, ориентированных на соизмерение своих поступков с 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идеалами,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перед обществом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государством;</w:t>
      </w:r>
    </w:p>
    <w:p w:rsidR="00594135" w:rsidRDefault="00594135" w:rsidP="00594135">
      <w:pPr>
        <w:pStyle w:val="a5"/>
        <w:numPr>
          <w:ilvl w:val="0"/>
          <w:numId w:val="1"/>
        </w:numPr>
        <w:tabs>
          <w:tab w:val="left" w:pos="494"/>
        </w:tabs>
        <w:spacing w:line="276" w:lineRule="auto"/>
        <w:ind w:right="123" w:firstLine="283"/>
        <w:rPr>
          <w:sz w:val="24"/>
        </w:rPr>
      </w:pPr>
      <w:r>
        <w:rPr>
          <w:sz w:val="24"/>
        </w:rPr>
        <w:t>воспитанию патриотизма, уважения к истории, языку, культурным и религиозным традициям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другой культуры, умению принимать и ценить ценности других культур, находить в них общее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особенное,</w:t>
      </w:r>
      <w:r>
        <w:rPr>
          <w:spacing w:val="-3"/>
          <w:sz w:val="24"/>
        </w:rPr>
        <w:t xml:space="preserve"> </w:t>
      </w:r>
      <w:r>
        <w:rPr>
          <w:sz w:val="24"/>
        </w:rPr>
        <w:t>черты, способствующие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культур;</w:t>
      </w:r>
    </w:p>
    <w:p w:rsidR="00594135" w:rsidRDefault="00594135" w:rsidP="00594135">
      <w:pPr>
        <w:pStyle w:val="a5"/>
        <w:numPr>
          <w:ilvl w:val="0"/>
          <w:numId w:val="1"/>
        </w:numPr>
        <w:tabs>
          <w:tab w:val="left" w:pos="494"/>
        </w:tabs>
        <w:spacing w:line="276" w:lineRule="auto"/>
        <w:ind w:right="122" w:firstLine="283"/>
        <w:rPr>
          <w:sz w:val="24"/>
        </w:rPr>
      </w:pPr>
      <w:r>
        <w:rPr>
          <w:sz w:val="24"/>
        </w:rPr>
        <w:t>пробуждению интереса к культуре других народов, проявлению уважения,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3"/>
          <w:sz w:val="24"/>
        </w:rPr>
        <w:t xml:space="preserve"> </w:t>
      </w:r>
      <w:r>
        <w:rPr>
          <w:sz w:val="24"/>
        </w:rPr>
        <w:t>и идеалов;</w:t>
      </w:r>
    </w:p>
    <w:p w:rsidR="00594135" w:rsidRDefault="00594135" w:rsidP="00594135">
      <w:pPr>
        <w:pStyle w:val="a3"/>
        <w:spacing w:before="1" w:line="276" w:lineRule="auto"/>
        <w:ind w:right="121"/>
      </w:pPr>
      <w:r>
        <w:rPr>
          <w:spacing w:val="-1"/>
        </w:rPr>
        <w:t>- осознанию</w:t>
      </w:r>
      <w:r>
        <w:t xml:space="preserve"> </w:t>
      </w:r>
      <w:r>
        <w:rPr>
          <w:spacing w:val="-1"/>
        </w:rPr>
        <w:t>приоритетной</w:t>
      </w:r>
      <w:r>
        <w:t xml:space="preserve"> </w:t>
      </w:r>
      <w:r>
        <w:rPr>
          <w:spacing w:val="-1"/>
        </w:rPr>
        <w:t>значимости</w:t>
      </w:r>
      <w:r>
        <w:t xml:space="preserve"> 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</w:t>
      </w:r>
      <w:r>
        <w:rPr>
          <w:spacing w:val="1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 xml:space="preserve">преобладании этических, интеллектуальных, альтруистических мотивов над </w:t>
      </w:r>
      <w:proofErr w:type="gramStart"/>
      <w:r>
        <w:t>потребительскими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эгоистическими;</w:t>
      </w:r>
    </w:p>
    <w:p w:rsidR="00594135" w:rsidRDefault="00594135" w:rsidP="00594135">
      <w:pPr>
        <w:pStyle w:val="a5"/>
        <w:numPr>
          <w:ilvl w:val="0"/>
          <w:numId w:val="1"/>
        </w:numPr>
        <w:tabs>
          <w:tab w:val="left" w:pos="494"/>
        </w:tabs>
        <w:spacing w:line="278" w:lineRule="auto"/>
        <w:ind w:right="126" w:firstLine="283"/>
        <w:rPr>
          <w:sz w:val="24"/>
        </w:rPr>
      </w:pPr>
      <w:r>
        <w:rPr>
          <w:sz w:val="24"/>
        </w:rPr>
        <w:lastRenderedPageBreak/>
        <w:t>раскрытию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объединяющих светскость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духовность;</w:t>
      </w:r>
    </w:p>
    <w:p w:rsidR="00594135" w:rsidRDefault="00594135" w:rsidP="00594135">
      <w:pPr>
        <w:pStyle w:val="a5"/>
        <w:numPr>
          <w:ilvl w:val="0"/>
          <w:numId w:val="1"/>
        </w:numPr>
        <w:tabs>
          <w:tab w:val="left" w:pos="494"/>
        </w:tabs>
        <w:spacing w:line="276" w:lineRule="auto"/>
        <w:ind w:right="118" w:firstLine="283"/>
        <w:rPr>
          <w:sz w:val="24"/>
        </w:rPr>
      </w:pP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 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:rsidR="00594135" w:rsidRDefault="00594135" w:rsidP="00594135">
      <w:pPr>
        <w:pStyle w:val="a5"/>
        <w:numPr>
          <w:ilvl w:val="0"/>
          <w:numId w:val="1"/>
        </w:numPr>
        <w:tabs>
          <w:tab w:val="left" w:pos="494"/>
        </w:tabs>
        <w:spacing w:line="276" w:lineRule="auto"/>
        <w:ind w:right="119" w:firstLine="283"/>
        <w:rPr>
          <w:sz w:val="24"/>
        </w:rPr>
      </w:pPr>
      <w:proofErr w:type="gramStart"/>
      <w:r>
        <w:rPr>
          <w:sz w:val="24"/>
        </w:rPr>
        <w:t>получению</w:t>
      </w:r>
      <w:r>
        <w:rPr>
          <w:spacing w:val="7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её</w:t>
      </w:r>
      <w:r>
        <w:rPr>
          <w:spacing w:val="7"/>
          <w:sz w:val="24"/>
        </w:rPr>
        <w:t xml:space="preserve"> </w:t>
      </w:r>
      <w:r>
        <w:rPr>
          <w:sz w:val="24"/>
        </w:rPr>
        <w:t>функциях,</w:t>
      </w:r>
      <w:r>
        <w:rPr>
          <w:spacing w:val="8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в истории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 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 нравственные оценки поступков и событий на основе осознания главенствующей роли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 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процессах;</w:t>
      </w:r>
      <w:proofErr w:type="gramEnd"/>
    </w:p>
    <w:p w:rsidR="00594135" w:rsidRDefault="00594135" w:rsidP="00594135">
      <w:pPr>
        <w:pStyle w:val="a5"/>
        <w:numPr>
          <w:ilvl w:val="0"/>
          <w:numId w:val="1"/>
        </w:numPr>
        <w:tabs>
          <w:tab w:val="left" w:pos="494"/>
        </w:tabs>
        <w:spacing w:line="278" w:lineRule="auto"/>
        <w:ind w:right="122" w:firstLine="283"/>
        <w:rPr>
          <w:sz w:val="24"/>
        </w:rPr>
      </w:pPr>
      <w:r>
        <w:rPr>
          <w:sz w:val="24"/>
        </w:rPr>
        <w:t>развитию информационной культуры обучающихся, компетенций в отборе, использовании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661D5" w:rsidRDefault="003661D5"/>
    <w:sectPr w:rsidR="003661D5" w:rsidSect="0036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94ED8"/>
    <w:multiLevelType w:val="hybridMultilevel"/>
    <w:tmpl w:val="1A243466"/>
    <w:lvl w:ilvl="0" w:tplc="B93CBE9E">
      <w:numFmt w:val="bullet"/>
      <w:lvlText w:val="-"/>
      <w:lvlJc w:val="left"/>
      <w:pPr>
        <w:ind w:left="101" w:hanging="10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B16C0FE">
      <w:numFmt w:val="bullet"/>
      <w:lvlText w:val="•"/>
      <w:lvlJc w:val="left"/>
      <w:pPr>
        <w:ind w:left="1119" w:hanging="108"/>
      </w:pPr>
      <w:rPr>
        <w:rFonts w:hint="default"/>
        <w:lang w:val="ru-RU" w:eastAsia="en-US" w:bidi="ar-SA"/>
      </w:rPr>
    </w:lvl>
    <w:lvl w:ilvl="2" w:tplc="4C861D0E">
      <w:numFmt w:val="bullet"/>
      <w:lvlText w:val="•"/>
      <w:lvlJc w:val="left"/>
      <w:pPr>
        <w:ind w:left="2138" w:hanging="108"/>
      </w:pPr>
      <w:rPr>
        <w:rFonts w:hint="default"/>
        <w:lang w:val="ru-RU" w:eastAsia="en-US" w:bidi="ar-SA"/>
      </w:rPr>
    </w:lvl>
    <w:lvl w:ilvl="3" w:tplc="291ED794">
      <w:numFmt w:val="bullet"/>
      <w:lvlText w:val="•"/>
      <w:lvlJc w:val="left"/>
      <w:pPr>
        <w:ind w:left="3157" w:hanging="108"/>
      </w:pPr>
      <w:rPr>
        <w:rFonts w:hint="default"/>
        <w:lang w:val="ru-RU" w:eastAsia="en-US" w:bidi="ar-SA"/>
      </w:rPr>
    </w:lvl>
    <w:lvl w:ilvl="4" w:tplc="066E07D2">
      <w:numFmt w:val="bullet"/>
      <w:lvlText w:val="•"/>
      <w:lvlJc w:val="left"/>
      <w:pPr>
        <w:ind w:left="4176" w:hanging="108"/>
      </w:pPr>
      <w:rPr>
        <w:rFonts w:hint="default"/>
        <w:lang w:val="ru-RU" w:eastAsia="en-US" w:bidi="ar-SA"/>
      </w:rPr>
    </w:lvl>
    <w:lvl w:ilvl="5" w:tplc="42CE4D24">
      <w:numFmt w:val="bullet"/>
      <w:lvlText w:val="•"/>
      <w:lvlJc w:val="left"/>
      <w:pPr>
        <w:ind w:left="5195" w:hanging="108"/>
      </w:pPr>
      <w:rPr>
        <w:rFonts w:hint="default"/>
        <w:lang w:val="ru-RU" w:eastAsia="en-US" w:bidi="ar-SA"/>
      </w:rPr>
    </w:lvl>
    <w:lvl w:ilvl="6" w:tplc="E8DE2A36">
      <w:numFmt w:val="bullet"/>
      <w:lvlText w:val="•"/>
      <w:lvlJc w:val="left"/>
      <w:pPr>
        <w:ind w:left="6214" w:hanging="108"/>
      </w:pPr>
      <w:rPr>
        <w:rFonts w:hint="default"/>
        <w:lang w:val="ru-RU" w:eastAsia="en-US" w:bidi="ar-SA"/>
      </w:rPr>
    </w:lvl>
    <w:lvl w:ilvl="7" w:tplc="D758CA9A">
      <w:numFmt w:val="bullet"/>
      <w:lvlText w:val="•"/>
      <w:lvlJc w:val="left"/>
      <w:pPr>
        <w:ind w:left="7233" w:hanging="108"/>
      </w:pPr>
      <w:rPr>
        <w:rFonts w:hint="default"/>
        <w:lang w:val="ru-RU" w:eastAsia="en-US" w:bidi="ar-SA"/>
      </w:rPr>
    </w:lvl>
    <w:lvl w:ilvl="8" w:tplc="FB56B2BA">
      <w:numFmt w:val="bullet"/>
      <w:lvlText w:val="•"/>
      <w:lvlJc w:val="left"/>
      <w:pPr>
        <w:ind w:left="8252" w:hanging="1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4135"/>
    <w:rsid w:val="003661D5"/>
    <w:rsid w:val="0059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41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94135"/>
    <w:pPr>
      <w:ind w:left="101" w:right="122" w:firstLine="28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9413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94135"/>
    <w:pPr>
      <w:spacing w:line="275" w:lineRule="exact"/>
      <w:ind w:left="101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94135"/>
    <w:pPr>
      <w:ind w:left="101" w:right="120" w:firstLine="283"/>
      <w:jc w:val="both"/>
    </w:pPr>
  </w:style>
  <w:style w:type="character" w:styleId="a6">
    <w:name w:val="Hyperlink"/>
    <w:basedOn w:val="a0"/>
    <w:uiPriority w:val="99"/>
    <w:semiHidden/>
    <w:unhideWhenUsed/>
    <w:rsid w:val="005941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6071758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1402</Words>
  <Characters>7997</Characters>
  <Application>Microsoft Office Word</Application>
  <DocSecurity>0</DocSecurity>
  <Lines>66</Lines>
  <Paragraphs>18</Paragraphs>
  <ScaleCrop>false</ScaleCrop>
  <Company/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Сейкина ЕС</dc:creator>
  <cp:keywords/>
  <dc:description/>
  <cp:lastModifiedBy>Сейкина ЕС</cp:lastModifiedBy>
  <cp:revision>2</cp:revision>
  <dcterms:created xsi:type="dcterms:W3CDTF">2023-10-21T10:43:00Z</dcterms:created>
  <dcterms:modified xsi:type="dcterms:W3CDTF">2023-10-21T10:43:00Z</dcterms:modified>
</cp:coreProperties>
</file>